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AA" w:rsidRPr="00CE236B" w:rsidRDefault="00933DAA" w:rsidP="00933DAA">
      <w:pPr>
        <w:rPr>
          <w:b/>
          <w:sz w:val="28"/>
          <w:szCs w:val="28"/>
        </w:rPr>
      </w:pPr>
      <w:bookmarkStart w:id="0" w:name="_GoBack"/>
      <w:r w:rsidRPr="00CE236B">
        <w:rPr>
          <w:b/>
          <w:sz w:val="28"/>
          <w:szCs w:val="28"/>
        </w:rPr>
        <w:t>Рецепт сочных котлет из смешанного фарша</w:t>
      </w:r>
    </w:p>
    <w:bookmarkEnd w:id="0"/>
    <w:p w:rsidR="00933DAA" w:rsidRPr="00933DAA" w:rsidRDefault="00933DAA" w:rsidP="00933DAA">
      <w:pPr>
        <w:rPr>
          <w:sz w:val="24"/>
          <w:szCs w:val="24"/>
        </w:rPr>
      </w:pPr>
    </w:p>
    <w:p w:rsidR="00933DAA" w:rsidRPr="00933DAA" w:rsidRDefault="00933DAA" w:rsidP="00933DAA">
      <w:pPr>
        <w:rPr>
          <w:b/>
          <w:sz w:val="24"/>
          <w:szCs w:val="24"/>
        </w:rPr>
      </w:pPr>
      <w:r w:rsidRPr="00933DAA">
        <w:rPr>
          <w:b/>
          <w:sz w:val="24"/>
          <w:szCs w:val="24"/>
        </w:rPr>
        <w:t>Ингредиенты на 20 - 25 штук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Фарш смешанный – 1 кг (400 г говядины, 400 г свинины, 200 г курицы)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Репчатый лук – 300 г (3 шт.)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Картофель – 300 г (3 шт.)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Чёрствый белый хлеб (100 г + вода для замачивания)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Чеснок – 4 зубчика (по желанию)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Ледяная вода – 50-150 мл (по необходимости)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Соль адыгейская – 15 г (1,5 ч. л.)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Перец чёрный молотый – 2 г (1/2 ч. л.)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Панировочные сухари или мука – для обваливания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Масло растительное без запаха – для обжаривания</w:t>
      </w:r>
    </w:p>
    <w:p w:rsidR="00933DAA" w:rsidRPr="00933DAA" w:rsidRDefault="00933DAA" w:rsidP="00933DAA">
      <w:pPr>
        <w:rPr>
          <w:sz w:val="24"/>
          <w:szCs w:val="24"/>
        </w:rPr>
      </w:pPr>
    </w:p>
    <w:p w:rsidR="00933DAA" w:rsidRPr="00933DAA" w:rsidRDefault="00933DAA" w:rsidP="00933DAA">
      <w:pPr>
        <w:rPr>
          <w:b/>
          <w:sz w:val="24"/>
          <w:szCs w:val="24"/>
        </w:rPr>
      </w:pPr>
      <w:r w:rsidRPr="00933DAA">
        <w:rPr>
          <w:b/>
          <w:sz w:val="24"/>
          <w:szCs w:val="24"/>
        </w:rPr>
        <w:t>Пошаговый рецепт приготовления</w:t>
      </w:r>
    </w:p>
    <w:p w:rsidR="00933DAA" w:rsidRPr="00933DAA" w:rsidRDefault="00933DAA" w:rsidP="00933DAA">
      <w:pPr>
        <w:rPr>
          <w:b/>
          <w:sz w:val="24"/>
          <w:szCs w:val="24"/>
        </w:rPr>
      </w:pPr>
      <w:r w:rsidRPr="00933DAA">
        <w:rPr>
          <w:b/>
          <w:sz w:val="24"/>
          <w:szCs w:val="24"/>
        </w:rPr>
        <w:t>Шаг 1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Как приготовить сочные котлеты из смешанного фарша? Подготовим ингредиенты. Для фарша мы взяли мясо говядины и свинины в равных частях и ещё добавили куриное филе.</w:t>
      </w:r>
    </w:p>
    <w:p w:rsidR="00933DAA" w:rsidRPr="00933DAA" w:rsidRDefault="00933DAA" w:rsidP="00933DAA">
      <w:pPr>
        <w:rPr>
          <w:b/>
          <w:sz w:val="24"/>
          <w:szCs w:val="24"/>
        </w:rPr>
      </w:pPr>
      <w:r w:rsidRPr="00933DAA">
        <w:rPr>
          <w:b/>
          <w:sz w:val="24"/>
          <w:szCs w:val="24"/>
        </w:rPr>
        <w:t>Шаг 2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Мясо нарезаем на кусочки и пропускаем через мясорубку. Также пропускаем через мясорубку очищенные и нарезанные кусочки репчатого лука, картофеля и зубчики чеснока.</w:t>
      </w:r>
    </w:p>
    <w:p w:rsidR="00933DAA" w:rsidRPr="00933DAA" w:rsidRDefault="00933DAA" w:rsidP="00933DAA">
      <w:pPr>
        <w:rPr>
          <w:b/>
          <w:sz w:val="24"/>
          <w:szCs w:val="24"/>
        </w:rPr>
      </w:pPr>
      <w:r w:rsidRPr="00933DAA">
        <w:rPr>
          <w:b/>
          <w:sz w:val="24"/>
          <w:szCs w:val="24"/>
        </w:rPr>
        <w:t>Шаг 3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 xml:space="preserve">Белый чёрствый хлеб, который был предварительно замочен в воде, отжимаем и также пропускаем через мясорубку. </w:t>
      </w:r>
    </w:p>
    <w:p w:rsidR="00933DAA" w:rsidRPr="00933DAA" w:rsidRDefault="00933DAA" w:rsidP="00933DAA">
      <w:pPr>
        <w:rPr>
          <w:b/>
          <w:sz w:val="24"/>
          <w:szCs w:val="24"/>
        </w:rPr>
      </w:pPr>
      <w:r w:rsidRPr="00933DAA">
        <w:rPr>
          <w:b/>
          <w:sz w:val="24"/>
          <w:szCs w:val="24"/>
        </w:rPr>
        <w:t>Шаг 4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 xml:space="preserve">Добавляем адыгейскую соль, в которой уже есть специи и чёрный молотый перец. Тщательно вымешиваем фарш до однородности не менее 5 минут. В процессе вымешивая добавляем ледяную воду, поскольку готовим мы фарш для котлет без яиц. Количество ледяной воды зависит от количества лука и от того, насколько хорошо был отжат хлеб. </w:t>
      </w:r>
    </w:p>
    <w:p w:rsidR="00933DAA" w:rsidRPr="00933DAA" w:rsidRDefault="00933DAA" w:rsidP="00933DAA">
      <w:pPr>
        <w:rPr>
          <w:b/>
          <w:sz w:val="24"/>
          <w:szCs w:val="24"/>
        </w:rPr>
      </w:pPr>
      <w:r w:rsidRPr="00933DAA">
        <w:rPr>
          <w:b/>
          <w:sz w:val="24"/>
          <w:szCs w:val="24"/>
        </w:rPr>
        <w:t>Шаг 5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lastRenderedPageBreak/>
        <w:t>Фарш очень хорошо вымешиваем и отбиваем до появления белковых нитей, чтобы он стал однородным и мягким. При таком способе приготовления котлеты прекрасно сохраняют форму, не разваливаются и получаются очень сочными.</w:t>
      </w:r>
    </w:p>
    <w:p w:rsidR="00933DAA" w:rsidRPr="00933DAA" w:rsidRDefault="00933DAA" w:rsidP="00933DAA">
      <w:pPr>
        <w:rPr>
          <w:b/>
          <w:sz w:val="24"/>
          <w:szCs w:val="24"/>
        </w:rPr>
      </w:pPr>
      <w:r w:rsidRPr="00933DAA">
        <w:rPr>
          <w:b/>
          <w:sz w:val="24"/>
          <w:szCs w:val="24"/>
        </w:rPr>
        <w:t xml:space="preserve">Шаг 6 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Если фарш получается жидкий или жирный – уберите его в холодильник на пару часов до созревания. За это время он уплотнится, но при этом останется мягким и пластичным, а также не будет распадаться при формовке котлет.</w:t>
      </w:r>
    </w:p>
    <w:p w:rsidR="00933DAA" w:rsidRPr="00933DAA" w:rsidRDefault="00933DAA" w:rsidP="00933DAA">
      <w:pPr>
        <w:rPr>
          <w:b/>
          <w:sz w:val="24"/>
          <w:szCs w:val="24"/>
        </w:rPr>
      </w:pPr>
      <w:r w:rsidRPr="00933DAA">
        <w:rPr>
          <w:b/>
          <w:sz w:val="24"/>
          <w:szCs w:val="24"/>
        </w:rPr>
        <w:t>Шаг 7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Если фарш из нежирного фарша, то можно добавить в него сливочное масло. Так котлеты станут ещё сочнее.</w:t>
      </w:r>
    </w:p>
    <w:p w:rsidR="00933DAA" w:rsidRPr="00933DAA" w:rsidRDefault="00933DAA" w:rsidP="00933DAA">
      <w:pPr>
        <w:rPr>
          <w:b/>
          <w:sz w:val="24"/>
          <w:szCs w:val="24"/>
        </w:rPr>
      </w:pPr>
      <w:r w:rsidRPr="00933DAA">
        <w:rPr>
          <w:b/>
          <w:sz w:val="24"/>
          <w:szCs w:val="24"/>
        </w:rPr>
        <w:t>Шаг 8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Смачиваем руки в воде и формируем котлетные шарики. Перекладываем их на поднос, присыпанный панировочными сухарями. У нас получилось 25 штук.</w:t>
      </w:r>
    </w:p>
    <w:p w:rsidR="00933DAA" w:rsidRPr="00933DAA" w:rsidRDefault="00933DAA" w:rsidP="00933DAA">
      <w:pPr>
        <w:rPr>
          <w:b/>
          <w:sz w:val="24"/>
          <w:szCs w:val="24"/>
        </w:rPr>
      </w:pPr>
      <w:r w:rsidRPr="00933DAA">
        <w:rPr>
          <w:b/>
          <w:sz w:val="24"/>
          <w:szCs w:val="24"/>
        </w:rPr>
        <w:t>Шаг 9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Обваливаем их в панировке и придаём котлетам овальную форму. Часть котлет (10 штук) мы отправим в заморозку.</w:t>
      </w:r>
    </w:p>
    <w:p w:rsidR="00933DAA" w:rsidRPr="00933DAA" w:rsidRDefault="00933DAA" w:rsidP="00933DAA">
      <w:pPr>
        <w:rPr>
          <w:b/>
          <w:sz w:val="24"/>
          <w:szCs w:val="24"/>
        </w:rPr>
      </w:pPr>
      <w:r w:rsidRPr="00933DAA">
        <w:rPr>
          <w:b/>
          <w:sz w:val="24"/>
          <w:szCs w:val="24"/>
        </w:rPr>
        <w:t>Шаг 10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Разогреваем сковороду, вливаем растительное масло и быстро обжариваем котлеты с 2-х сторон на очень сильном огне. Нам нужна только румяная корочка, а не готовность. Ещё одна цель обжаривания – запечатать мясной сок внутри.</w:t>
      </w:r>
    </w:p>
    <w:p w:rsidR="00933DAA" w:rsidRPr="00933DAA" w:rsidRDefault="00933DAA" w:rsidP="00933DAA">
      <w:pPr>
        <w:rPr>
          <w:b/>
          <w:sz w:val="24"/>
          <w:szCs w:val="24"/>
        </w:rPr>
      </w:pPr>
      <w:r w:rsidRPr="00933DAA">
        <w:rPr>
          <w:b/>
          <w:sz w:val="24"/>
          <w:szCs w:val="24"/>
        </w:rPr>
        <w:t>Шаг 11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 xml:space="preserve">Перекладываем котлеты со сковороды в жаропрочную форму и отправляем в разогретую духовку. Запекаем 20 минут при t = 190°C. </w:t>
      </w:r>
    </w:p>
    <w:p w:rsidR="00933DAA" w:rsidRPr="00933DAA" w:rsidRDefault="00933DAA" w:rsidP="00933DAA">
      <w:pPr>
        <w:rPr>
          <w:b/>
          <w:sz w:val="24"/>
          <w:szCs w:val="24"/>
        </w:rPr>
      </w:pPr>
      <w:r w:rsidRPr="00933DAA">
        <w:rPr>
          <w:b/>
          <w:sz w:val="24"/>
          <w:szCs w:val="24"/>
        </w:rPr>
        <w:t>Шаг 12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Такой комбинированный способ приготовления позволяет сделать котлетки не пережаренными, очень мягкими, нежными и сочными. А также при этом сохраняется хрустящая корочка.</w:t>
      </w:r>
    </w:p>
    <w:p w:rsidR="00933DAA" w:rsidRPr="00933DAA" w:rsidRDefault="00933DAA" w:rsidP="00933DAA">
      <w:pPr>
        <w:rPr>
          <w:b/>
          <w:sz w:val="24"/>
          <w:szCs w:val="24"/>
        </w:rPr>
      </w:pPr>
      <w:r w:rsidRPr="00933DAA">
        <w:rPr>
          <w:b/>
          <w:sz w:val="24"/>
          <w:szCs w:val="24"/>
        </w:rPr>
        <w:t>Шаг 13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 xml:space="preserve">Перекладываем готовые котлеты из смешанного фарша в порционные тарелки и подаём с гарниром и овощами. </w:t>
      </w:r>
    </w:p>
    <w:p w:rsidR="00933DAA" w:rsidRPr="00933DAA" w:rsidRDefault="00933DAA" w:rsidP="00933DAA">
      <w:pPr>
        <w:rPr>
          <w:sz w:val="24"/>
          <w:szCs w:val="24"/>
        </w:rPr>
      </w:pPr>
      <w:r w:rsidRPr="00933DAA">
        <w:rPr>
          <w:sz w:val="24"/>
          <w:szCs w:val="24"/>
        </w:rPr>
        <w:t>Приятного аппетита!</w:t>
      </w:r>
    </w:p>
    <w:p w:rsidR="00F36FE1" w:rsidRPr="00933DAA" w:rsidRDefault="00CE236B">
      <w:pPr>
        <w:rPr>
          <w:sz w:val="24"/>
          <w:szCs w:val="24"/>
        </w:rPr>
      </w:pPr>
    </w:p>
    <w:sectPr w:rsidR="00F36FE1" w:rsidRPr="0093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48"/>
    <w:rsid w:val="00716670"/>
    <w:rsid w:val="00933DAA"/>
    <w:rsid w:val="00A8443C"/>
    <w:rsid w:val="00C15548"/>
    <w:rsid w:val="00C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21B2C-83ED-440E-8A57-7398BBE0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2024-09-20T06:05:00Z</dcterms:created>
  <dcterms:modified xsi:type="dcterms:W3CDTF">2024-09-20T06:05:00Z</dcterms:modified>
</cp:coreProperties>
</file>